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D45BE9" w:rsidRDefault="006055A2" w:rsidP="00AE2A57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D45BE9">
        <w:rPr>
          <w:rFonts w:ascii="Times New Roman" w:hAnsi="Times New Roman"/>
          <w:b/>
          <w:lang w:val="es-ES"/>
        </w:rPr>
        <w:t>Visión CCN es:</w:t>
      </w:r>
    </w:p>
    <w:p w:rsidR="003730C2" w:rsidRPr="00D45BE9" w:rsidRDefault="006055A2" w:rsidP="00AE2A57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D45BE9">
        <w:rPr>
          <w:rFonts w:ascii="Times New Roman" w:hAnsi="Times New Roman"/>
          <w:b/>
          <w:lang w:val="es-ES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D45BE9" w:rsidRDefault="006443CF" w:rsidP="00AE2A57">
      <w:pPr>
        <w:tabs>
          <w:tab w:val="left" w:pos="6921"/>
        </w:tabs>
        <w:spacing w:after="0"/>
        <w:jc w:val="both"/>
        <w:rPr>
          <w:rFonts w:ascii="Times New Roman" w:hAnsi="Times New Roman"/>
          <w:lang w:val="es-ES"/>
        </w:rPr>
      </w:pPr>
      <w:r>
        <w:rPr>
          <w:rFonts w:ascii="Times New Roman" w:hAnsi="Times New Roman"/>
          <w:lang w:val="es-ES"/>
        </w:rPr>
        <w:tab/>
      </w:r>
    </w:p>
    <w:p w:rsidR="00200673" w:rsidRPr="00637132" w:rsidRDefault="006055A2" w:rsidP="00A2304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37132">
        <w:rPr>
          <w:rFonts w:ascii="Times New Roman" w:eastAsia="Times New Roman" w:hAnsi="Times New Roman" w:cs="Times New Roman"/>
          <w:b/>
          <w:sz w:val="24"/>
          <w:szCs w:val="24"/>
          <w:lang w:val="es-ES" w:eastAsia="es-VE"/>
        </w:rPr>
        <w:t xml:space="preserve">Texto: </w:t>
      </w:r>
      <w:r w:rsidR="00637132" w:rsidRPr="00637132">
        <w:rPr>
          <w:rFonts w:ascii="Times New Roman" w:hAnsi="Times New Roman" w:cs="Times New Roman"/>
          <w:sz w:val="24"/>
          <w:szCs w:val="24"/>
          <w:lang w:val="es-ES"/>
        </w:rPr>
        <w:t>Zacarías 5:1-11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Introducción.-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A) En esta serie vimos los siguientes temas: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A.1) Sitio, hambre y provisión abundante.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A.2) Sin dadivosidad no hay provisión.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A.3) Destrona a los ídolos de tu corazón.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A.4) Celebrando fiesta al Señor en familia.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En el primer mensaje fue hacerte ver la importancia de declarar la palabra y la actitud correcta (los 4 leprosos) para ver transformación productiva.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En el segundo, sin dadivosidad no hay provisión, no hay productividad.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En el tercero, fue hacernos ver la idolatría, destronar los ídolos de nuestro corazón.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En el cuarto, sobre celebrar fiesta en familia (Éxodo 5:3; Hebreos 10:25), sin eso no hay transformación productiva.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Y todo esto nos prepara para terminar en el último domingo de julio con el tema: “El Señor va a sorprendernos a todos”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1.- Hay que entender el contexto histórico para comprender lo que pasa en estos días.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1.1.- Zacarías significa: “De quien el Señor tiene memoria”. (Isaías 49:15)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Lo mismo para ti, para nosotros, para CCN, para Venezuela. Dios no se ha olvidado de nosotros.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1.2.- Fue un profeta del pos-exilio, contemporáneo de Hageo, levantado por Dios para alentar al pueblo que regresó de Babilonia a la reconstrucción del templo, descendiente de la tribu de Leví. (Esdras 6:14)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1.3.- Su ministerio profético se desarrolló entre 520 al 475 a.C.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1.4.- Los exiliados que retornaron en el 536 a.C. bajo el edicto de Ciro, estaban entre los judíos más pobres, fueron cerca de cincuenta mil bajo la dirección de Zorobabel y el Sumo Sacerdote Josué.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Comenzaron a reedificar, pero la opresión y la apatía les apagó todo el entusiasmo y fervor.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Él y Hageo fueron levantados para alentar al pueblo a reedificar el templo detenido </w:t>
      </w:r>
      <w:r w:rsidR="00A2304D">
        <w:rPr>
          <w:rFonts w:ascii="Times New Roman" w:eastAsia="Times New Roman" w:hAnsi="Times New Roman" w:cs="Times New Roman"/>
          <w:sz w:val="24"/>
          <w:szCs w:val="24"/>
          <w:lang w:val="es-ES"/>
        </w:rPr>
        <w:t>durante</w:t>
      </w: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12 años.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Zacarías recibió muchas visiones con un mensaje de aliento y ánimo de la venida del mesías para su pueblo.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Zacarías instaba al pueblo a hacer lo que Dios deseaba, a no dejarse llevar por la apatía, obstáculos, intimidaciones, miedos, etc. (Igual a nuestros días)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1.5.- Entre las visiones está la del capítulo 5 que acabamos de leer y que es la base de mi mensaje “El Señor va a sorprendernos a todos”.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Ellos vieron la obra finalmente terminada. (Esdras 6:15-16)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Así será con nosotros, porque el Señor nada deja a medio camino, Él lleva todo hasta el final. (Filipenses 1:6)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2.- Dios está trabajando en silencio para sorprendernos a todos.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2.1.- El hecho de que no lo veamos obrar no quiere decir que no esté haciendo su maravillosa obra en nosotros y en el mundo.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2.2.- Recientemente en mi viaje a Brasil, tuve una experiencia donde el Señor me mostró y pude ver a la Reina del Cielo, llamada Valeria. Un espíritu que opera hoy en las naciones. Ella tenía una corona con cinco puntas que significan: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* Mamón: Idolatría al dinero.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* Jezabel: Manipulación y control.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* Pitón: Asfixia.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* Leviatán: Fuerza despiadada, sensualidad.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* Apolión: Destrucción. (Muerte y miseria)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Todos operando a través de un sistema babilónico el cual está por caer pronto.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Pero no te desanimes ni tengas temor, porque ¡Dios va a sorprenderte!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2.3.- Dios teje su propósito a través de la maldad humana. (Génesis 45:5)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¡Estamos sirviendo a un Dios eterno, bajo un propósito eterno, bajo un marco profético!</w:t>
      </w:r>
    </w:p>
    <w:p w:rsidR="009C2D27" w:rsidRPr="009C2D27" w:rsidRDefault="009C2D27" w:rsidP="00A230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C2D27">
        <w:rPr>
          <w:rFonts w:ascii="Times New Roman" w:eastAsia="Times New Roman" w:hAnsi="Times New Roman" w:cs="Times New Roman"/>
          <w:sz w:val="24"/>
          <w:szCs w:val="24"/>
          <w:lang w:val="es-ES"/>
        </w:rPr>
        <w:t>- ¡DIOS NOS VA A SORPRENDER A TODOS!</w:t>
      </w:r>
    </w:p>
    <w:p w:rsidR="00754BE2" w:rsidRPr="009C2D27" w:rsidRDefault="00EB3D45" w:rsidP="009C2D27">
      <w:pPr>
        <w:spacing w:after="0" w:line="360" w:lineRule="auto"/>
        <w:jc w:val="both"/>
        <w:rPr>
          <w:rFonts w:ascii="Times New Roman" w:hAnsi="Times New Roman"/>
          <w:sz w:val="23"/>
          <w:szCs w:val="23"/>
          <w:lang w:val="es-VE"/>
        </w:rPr>
      </w:pPr>
    </w:p>
    <w:sectPr w:rsidR="00754BE2" w:rsidRPr="009C2D27" w:rsidSect="003E69F1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D45" w:rsidRDefault="00EB3D45" w:rsidP="00FC075F">
      <w:pPr>
        <w:spacing w:after="0" w:line="240" w:lineRule="auto"/>
      </w:pPr>
      <w:r>
        <w:separator/>
      </w:r>
    </w:p>
  </w:endnote>
  <w:endnote w:type="continuationSeparator" w:id="1">
    <w:p w:rsidR="00EB3D45" w:rsidRDefault="00EB3D45" w:rsidP="00FC0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iberation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C7CA4" w:rsidP="00260370">
    <w:pPr>
      <w:framePr w:wrap="around" w:vAnchor="text" w:hAnchor="margin" w:xAlign="right" w:y="1"/>
    </w:pPr>
    <w:r>
      <w:fldChar w:fldCharType="begin"/>
    </w:r>
    <w:r w:rsidR="006055A2">
      <w:instrText xml:space="preserve">PAGE  </w:instrText>
    </w:r>
    <w:r>
      <w:fldChar w:fldCharType="separate"/>
    </w:r>
    <w:r w:rsidR="006055A2">
      <w:rPr>
        <w:noProof/>
      </w:rPr>
      <w:t>2</w:t>
    </w:r>
    <w:r>
      <w:fldChar w:fldCharType="end"/>
    </w:r>
  </w:p>
  <w:p w:rsidR="00DB0785" w:rsidRDefault="00EB3D45" w:rsidP="00260370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C7CA4" w:rsidP="00260370">
    <w:pPr>
      <w:framePr w:wrap="around" w:vAnchor="text" w:hAnchor="margin" w:xAlign="right" w:y="1"/>
    </w:pPr>
    <w:r>
      <w:fldChar w:fldCharType="begin"/>
    </w:r>
    <w:r w:rsidR="006055A2">
      <w:instrText xml:space="preserve">PAGE  </w:instrText>
    </w:r>
    <w:r>
      <w:fldChar w:fldCharType="separate"/>
    </w:r>
    <w:r w:rsidR="00A2304D">
      <w:rPr>
        <w:noProof/>
      </w:rPr>
      <w:t>2</w:t>
    </w:r>
    <w:r>
      <w:fldChar w:fldCharType="end"/>
    </w:r>
  </w:p>
  <w:p w:rsidR="00DB0785" w:rsidRDefault="006055A2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D45" w:rsidRDefault="00EB3D45" w:rsidP="00FC075F">
      <w:pPr>
        <w:spacing w:after="0" w:line="240" w:lineRule="auto"/>
      </w:pPr>
      <w:r>
        <w:separator/>
      </w:r>
    </w:p>
  </w:footnote>
  <w:footnote w:type="continuationSeparator" w:id="1">
    <w:p w:rsidR="00EB3D45" w:rsidRDefault="00EB3D45" w:rsidP="00FC0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637132" w:rsidRDefault="006055A2" w:rsidP="00682903">
    <w:pPr>
      <w:spacing w:after="0"/>
      <w:jc w:val="center"/>
      <w:rPr>
        <w:rFonts w:asciiTheme="majorHAnsi" w:hAnsiTheme="majorHAnsi"/>
        <w:b/>
        <w:sz w:val="24"/>
        <w:szCs w:val="24"/>
        <w:lang w:val="es-ES"/>
      </w:rPr>
    </w:pPr>
    <w:r w:rsidRPr="00637132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637132">
      <w:rPr>
        <w:rFonts w:asciiTheme="majorHAnsi" w:hAnsiTheme="majorHAnsi"/>
        <w:b/>
        <w:sz w:val="24"/>
        <w:szCs w:val="24"/>
        <w:lang w:val="es-ES"/>
      </w:rPr>
      <w:t>“Transformación productiva”/</w:t>
    </w:r>
    <w:r w:rsidRPr="00637132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637132" w:rsidRPr="00637132">
      <w:rPr>
        <w:rFonts w:asciiTheme="majorHAnsi" w:hAnsiTheme="majorHAnsi" w:cs="Liberation Serif"/>
        <w:b/>
        <w:sz w:val="24"/>
        <w:szCs w:val="24"/>
        <w:lang w:val="es-ES"/>
      </w:rPr>
      <w:t>El Señor va a sorprendernos a todos</w:t>
    </w:r>
    <w:r w:rsidR="00637132" w:rsidRPr="00637132">
      <w:rPr>
        <w:rFonts w:asciiTheme="majorHAnsi" w:hAnsiTheme="majorHAnsi"/>
        <w:b/>
        <w:sz w:val="24"/>
        <w:szCs w:val="24"/>
        <w:lang w:val="es-ES"/>
      </w:rPr>
      <w:t>”/ Lección 5</w:t>
    </w:r>
  </w:p>
  <w:p w:rsidR="005317E5" w:rsidRPr="005317E5" w:rsidRDefault="006055A2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37132" w:rsidRDefault="009C7CA4" w:rsidP="00D45BE9">
    <w:pPr>
      <w:spacing w:after="0" w:line="240" w:lineRule="auto"/>
      <w:jc w:val="right"/>
      <w:rPr>
        <w:rFonts w:asciiTheme="majorHAnsi" w:hAnsiTheme="majorHAnsi"/>
        <w:b/>
        <w:i/>
        <w:lang w:val="es-ES"/>
      </w:rPr>
    </w:pPr>
    <w:r w:rsidRPr="00637132">
      <w:rPr>
        <w:rFonts w:asciiTheme="majorHAnsi" w:hAnsiTheme="majorHAnsi"/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0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D45BE9" w:rsidP="00BD5157">
                <w:pPr>
                  <w:rPr>
                    <w:lang w:val="es-ES"/>
                  </w:rPr>
                </w:pPr>
                <w:r w:rsidRPr="00D45BE9">
                  <w:rPr>
                    <w:noProof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2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055A2" w:rsidRPr="00637132">
      <w:rPr>
        <w:rFonts w:asciiTheme="majorHAnsi" w:hAnsiTheme="majorHAnsi"/>
        <w:b/>
        <w:noProof/>
        <w:lang w:val="es-ES"/>
      </w:rPr>
      <w:t xml:space="preserve">CÉLULA DE CRECIMIENTO/ </w:t>
    </w:r>
    <w:r w:rsidR="00637132" w:rsidRPr="00637132">
      <w:rPr>
        <w:rFonts w:asciiTheme="majorHAnsi" w:hAnsiTheme="majorHAnsi"/>
        <w:b/>
        <w:lang w:val="es-ES"/>
      </w:rPr>
      <w:t>Lección 5</w:t>
    </w:r>
  </w:p>
  <w:p w:rsidR="00BD5157" w:rsidRPr="00637132" w:rsidRDefault="006055A2" w:rsidP="00D45BE9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637132">
      <w:rPr>
        <w:rFonts w:asciiTheme="majorHAnsi" w:hAnsiTheme="majorHAnsi"/>
        <w:b/>
        <w:noProof/>
        <w:lang w:val="es-ES"/>
      </w:rPr>
      <w:t xml:space="preserve">SERIE: </w:t>
    </w:r>
    <w:r w:rsidRPr="00637132">
      <w:rPr>
        <w:rFonts w:asciiTheme="majorHAnsi" w:hAnsiTheme="majorHAnsi"/>
        <w:b/>
        <w:lang w:val="es-ES"/>
      </w:rPr>
      <w:t>“Transformación productiva”</w:t>
    </w:r>
  </w:p>
  <w:p w:rsidR="00BD5157" w:rsidRPr="00637132" w:rsidRDefault="006055A2" w:rsidP="00D45BE9">
    <w:pPr>
      <w:spacing w:after="0" w:line="240" w:lineRule="auto"/>
      <w:jc w:val="right"/>
      <w:rPr>
        <w:rFonts w:asciiTheme="majorHAnsi" w:hAnsiTheme="majorHAnsi"/>
        <w:b/>
        <w:i/>
        <w:lang w:val="es-ES"/>
      </w:rPr>
    </w:pPr>
    <w:r w:rsidRPr="00637132">
      <w:rPr>
        <w:rFonts w:asciiTheme="majorHAnsi" w:hAnsiTheme="majorHAnsi"/>
        <w:b/>
        <w:noProof/>
        <w:lang w:val="es-ES"/>
      </w:rPr>
      <w:t>Tema: “</w:t>
    </w:r>
    <w:r w:rsidR="00637132" w:rsidRPr="00637132">
      <w:rPr>
        <w:rFonts w:asciiTheme="majorHAnsi" w:hAnsiTheme="majorHAnsi" w:cs="Liberation Serif"/>
        <w:b/>
        <w:lang w:val="es-ES"/>
      </w:rPr>
      <w:t>El Señor va a sorprendernos a todos</w:t>
    </w:r>
    <w:r w:rsidRPr="00637132">
      <w:rPr>
        <w:rFonts w:asciiTheme="majorHAnsi" w:hAnsiTheme="majorHAnsi"/>
        <w:b/>
        <w:lang w:val="es-ES"/>
      </w:rPr>
      <w:t>”</w:t>
    </w:r>
  </w:p>
  <w:p w:rsidR="00271A8E" w:rsidRPr="00637132" w:rsidRDefault="006055A2" w:rsidP="00D45BE9">
    <w:pPr>
      <w:spacing w:after="0" w:line="240" w:lineRule="auto"/>
      <w:jc w:val="right"/>
      <w:rPr>
        <w:rFonts w:asciiTheme="majorHAnsi" w:eastAsia="Times New Roman" w:hAnsiTheme="majorHAnsi" w:cs="Arial"/>
        <w:b/>
        <w:lang w:eastAsia="es-ES"/>
      </w:rPr>
    </w:pP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  <w:lang w:val="es-ES"/>
      </w:rPr>
      <w:tab/>
    </w:r>
    <w:r w:rsidRPr="00637132">
      <w:rPr>
        <w:rFonts w:asciiTheme="majorHAnsi" w:hAnsiTheme="majorHAnsi"/>
        <w:b/>
      </w:rPr>
      <w:t>Ap. Raúl Ávila</w:t>
    </w:r>
  </w:p>
  <w:p w:rsidR="004736D3" w:rsidRPr="00D45BE9" w:rsidRDefault="009C7CA4" w:rsidP="00D45BE9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</w:rPr>
    </w:pPr>
    <w:r w:rsidRPr="00637132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49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6055A2" w:rsidRPr="00637132">
        <w:rPr>
          <w:rFonts w:asciiTheme="majorHAnsi" w:hAnsiTheme="majorHAnsi"/>
          <w:b/>
          <w:noProof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56551"/>
    <w:multiLevelType w:val="hybridMultilevel"/>
    <w:tmpl w:val="6FE2CE2E"/>
    <w:lvl w:ilvl="0" w:tplc="9620E61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07D96"/>
    <w:multiLevelType w:val="hybridMultilevel"/>
    <w:tmpl w:val="31B68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75F"/>
    <w:rsid w:val="006055A2"/>
    <w:rsid w:val="00637132"/>
    <w:rsid w:val="006443CF"/>
    <w:rsid w:val="009C2D27"/>
    <w:rsid w:val="009C7CA4"/>
    <w:rsid w:val="00A2304D"/>
    <w:rsid w:val="00AE2A57"/>
    <w:rsid w:val="00B80E5C"/>
    <w:rsid w:val="00C87C77"/>
    <w:rsid w:val="00D45BE9"/>
    <w:rsid w:val="00EB3D45"/>
    <w:rsid w:val="00FC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C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B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45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45BE9"/>
  </w:style>
  <w:style w:type="paragraph" w:styleId="Piedepgina">
    <w:name w:val="footer"/>
    <w:basedOn w:val="Normal"/>
    <w:link w:val="PiedepginaCar"/>
    <w:uiPriority w:val="99"/>
    <w:semiHidden/>
    <w:unhideWhenUsed/>
    <w:rsid w:val="00D45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5BE9"/>
  </w:style>
  <w:style w:type="paragraph" w:styleId="Prrafodelista">
    <w:name w:val="List Paragraph"/>
    <w:basedOn w:val="Normal"/>
    <w:uiPriority w:val="34"/>
    <w:qFormat/>
    <w:rsid w:val="006371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Edgar</cp:lastModifiedBy>
  <cp:revision>4</cp:revision>
  <cp:lastPrinted>2016-08-08T20:06:00Z</cp:lastPrinted>
  <dcterms:created xsi:type="dcterms:W3CDTF">2016-08-01T16:11:00Z</dcterms:created>
  <dcterms:modified xsi:type="dcterms:W3CDTF">2016-08-08T20:22:00Z</dcterms:modified>
</cp:coreProperties>
</file>